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3A00" w:rsidRPr="00962B51" w:rsidRDefault="00F23A00" w:rsidP="00B354CD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62B51">
        <w:rPr>
          <w:rFonts w:ascii="Times New Roman" w:hAnsi="Times New Roman" w:cs="Times New Roman"/>
          <w:b/>
          <w:sz w:val="28"/>
          <w:szCs w:val="28"/>
        </w:rPr>
        <w:t xml:space="preserve">Информация о результатах плановой </w:t>
      </w:r>
      <w:r w:rsidR="002928A5" w:rsidRPr="00962B51">
        <w:rPr>
          <w:rFonts w:ascii="Times New Roman" w:hAnsi="Times New Roman" w:cs="Times New Roman"/>
          <w:b/>
          <w:sz w:val="28"/>
          <w:szCs w:val="28"/>
        </w:rPr>
        <w:t>камеральной</w:t>
      </w:r>
      <w:r w:rsidRPr="00962B51">
        <w:rPr>
          <w:rFonts w:ascii="Times New Roman" w:hAnsi="Times New Roman" w:cs="Times New Roman"/>
          <w:b/>
          <w:sz w:val="28"/>
          <w:szCs w:val="28"/>
        </w:rPr>
        <w:t xml:space="preserve"> проверки </w:t>
      </w:r>
      <w:r w:rsidR="002928A5" w:rsidRPr="00962B51">
        <w:rPr>
          <w:rFonts w:ascii="Times New Roman" w:hAnsi="Times New Roman" w:cs="Times New Roman"/>
          <w:b/>
          <w:sz w:val="28"/>
          <w:szCs w:val="28"/>
        </w:rPr>
        <w:t xml:space="preserve">по внутреннему муниципальному финансовому контролю в отношении </w:t>
      </w:r>
      <w:r w:rsidR="00E25F3D" w:rsidRPr="00B53481">
        <w:rPr>
          <w:rFonts w:ascii="Times New Roman" w:hAnsi="Times New Roman"/>
          <w:b/>
          <w:sz w:val="28"/>
          <w:szCs w:val="28"/>
        </w:rPr>
        <w:t xml:space="preserve">муниципального бюджетного дошкольного образовательного учреждения «Детский сад № 22 «Колосок» муниципального образования </w:t>
      </w:r>
      <w:proofErr w:type="spellStart"/>
      <w:r w:rsidR="00E25F3D" w:rsidRPr="00B53481">
        <w:rPr>
          <w:rFonts w:ascii="Times New Roman" w:hAnsi="Times New Roman"/>
          <w:b/>
          <w:sz w:val="28"/>
          <w:szCs w:val="28"/>
        </w:rPr>
        <w:t>Староминский</w:t>
      </w:r>
      <w:proofErr w:type="spellEnd"/>
      <w:r w:rsidR="00E25F3D" w:rsidRPr="00B53481">
        <w:rPr>
          <w:rFonts w:ascii="Times New Roman" w:hAnsi="Times New Roman"/>
          <w:b/>
          <w:sz w:val="28"/>
          <w:szCs w:val="28"/>
        </w:rPr>
        <w:t xml:space="preserve"> район</w:t>
      </w:r>
      <w:r w:rsidR="00E25F3D" w:rsidRPr="00962B5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7444F" w:rsidRPr="00962B51">
        <w:rPr>
          <w:rFonts w:ascii="Times New Roman" w:hAnsi="Times New Roman" w:cs="Times New Roman"/>
          <w:b/>
          <w:sz w:val="28"/>
          <w:szCs w:val="28"/>
        </w:rPr>
        <w:t xml:space="preserve">(далее </w:t>
      </w:r>
      <w:r w:rsidR="001E7BE6" w:rsidRPr="00962B51">
        <w:rPr>
          <w:rFonts w:ascii="Times New Roman" w:hAnsi="Times New Roman" w:cs="Times New Roman"/>
          <w:b/>
          <w:sz w:val="28"/>
          <w:szCs w:val="28"/>
        </w:rPr>
        <w:t>–</w:t>
      </w:r>
      <w:r w:rsidR="0087444F" w:rsidRPr="00962B5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62B51" w:rsidRPr="00962B51">
        <w:rPr>
          <w:rFonts w:ascii="Times New Roman" w:hAnsi="Times New Roman" w:cs="Times New Roman"/>
          <w:b/>
          <w:sz w:val="28"/>
          <w:szCs w:val="28"/>
        </w:rPr>
        <w:t>Учреждение</w:t>
      </w:r>
      <w:r w:rsidR="001E7BE6" w:rsidRPr="00962B51">
        <w:rPr>
          <w:rFonts w:ascii="Times New Roman" w:hAnsi="Times New Roman" w:cs="Times New Roman"/>
          <w:b/>
          <w:sz w:val="28"/>
          <w:szCs w:val="28"/>
        </w:rPr>
        <w:t>, объект контроля</w:t>
      </w:r>
      <w:r w:rsidR="0087444F" w:rsidRPr="00962B51">
        <w:rPr>
          <w:rFonts w:ascii="Times New Roman" w:hAnsi="Times New Roman" w:cs="Times New Roman"/>
          <w:b/>
          <w:sz w:val="28"/>
          <w:szCs w:val="28"/>
        </w:rPr>
        <w:t>).</w:t>
      </w:r>
    </w:p>
    <w:p w:rsidR="00E8565C" w:rsidRDefault="00E8565C" w:rsidP="00E8565C">
      <w:pPr>
        <w:pStyle w:val="ConsPlusNormal"/>
        <w:suppressAutoHyphens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E8565C" w:rsidRDefault="00E8565C" w:rsidP="00E8565C">
      <w:pPr>
        <w:pStyle w:val="ConsPlusNormal"/>
        <w:suppressAutoHyphens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proofErr w:type="gramStart"/>
      <w:r w:rsidRPr="00E8565C">
        <w:rPr>
          <w:rFonts w:ascii="Times New Roman" w:hAnsi="Times New Roman" w:cs="Times New Roman"/>
          <w:sz w:val="28"/>
          <w:szCs w:val="28"/>
        </w:rPr>
        <w:t>На основании</w:t>
      </w:r>
      <w:r w:rsidRPr="00E8565C">
        <w:rPr>
          <w:sz w:val="28"/>
          <w:szCs w:val="28"/>
        </w:rPr>
        <w:t xml:space="preserve"> </w:t>
      </w:r>
      <w:r w:rsidRPr="00E8565C">
        <w:rPr>
          <w:rFonts w:ascii="Times New Roman" w:hAnsi="Times New Roman" w:cs="Times New Roman"/>
          <w:sz w:val="28"/>
          <w:szCs w:val="28"/>
        </w:rPr>
        <w:t xml:space="preserve">приказа финансового управления администрации муниципального образования </w:t>
      </w:r>
      <w:proofErr w:type="spellStart"/>
      <w:r w:rsidRPr="00E8565C">
        <w:rPr>
          <w:rFonts w:ascii="Times New Roman" w:hAnsi="Times New Roman" w:cs="Times New Roman"/>
          <w:sz w:val="28"/>
          <w:szCs w:val="28"/>
        </w:rPr>
        <w:t>Староминский</w:t>
      </w:r>
      <w:proofErr w:type="spellEnd"/>
      <w:r w:rsidRPr="00E8565C">
        <w:rPr>
          <w:rFonts w:ascii="Times New Roman" w:hAnsi="Times New Roman" w:cs="Times New Roman"/>
          <w:sz w:val="28"/>
          <w:szCs w:val="28"/>
        </w:rPr>
        <w:t xml:space="preserve"> район от 21 октября 2024 года № 60 «О проведении внутреннего муниципального финансового контроля в отношении муниципального бюджетного образовательного учреждения Детский сад № 22 «Колосок» муниципального образования </w:t>
      </w:r>
      <w:proofErr w:type="spellStart"/>
      <w:r w:rsidRPr="00E8565C">
        <w:rPr>
          <w:rFonts w:ascii="Times New Roman" w:hAnsi="Times New Roman" w:cs="Times New Roman"/>
          <w:sz w:val="28"/>
          <w:szCs w:val="28"/>
        </w:rPr>
        <w:t>Староминский</w:t>
      </w:r>
      <w:proofErr w:type="spellEnd"/>
      <w:r w:rsidRPr="00E8565C">
        <w:rPr>
          <w:rFonts w:ascii="Times New Roman" w:hAnsi="Times New Roman" w:cs="Times New Roman"/>
          <w:sz w:val="28"/>
          <w:szCs w:val="28"/>
        </w:rPr>
        <w:t xml:space="preserve"> район»</w:t>
      </w:r>
      <w:r w:rsidRPr="00E8565C">
        <w:rPr>
          <w:rFonts w:ascii="Times New Roman" w:hAnsi="Times New Roman"/>
          <w:sz w:val="28"/>
          <w:szCs w:val="28"/>
        </w:rPr>
        <w:t>,</w:t>
      </w:r>
      <w:r w:rsidRPr="00E8565C">
        <w:rPr>
          <w:rFonts w:ascii="Times New Roman" w:hAnsi="Times New Roman" w:cs="Times New Roman"/>
          <w:sz w:val="28"/>
          <w:szCs w:val="28"/>
        </w:rPr>
        <w:t xml:space="preserve"> </w:t>
      </w:r>
      <w:r w:rsidRPr="00E856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основанием проведения проверки является пункт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</w:t>
      </w:r>
      <w:r w:rsidRPr="00E8565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2 приказа </w:t>
      </w:r>
      <w:r w:rsidRPr="00E8565C">
        <w:rPr>
          <w:rFonts w:ascii="Times New Roman" w:hAnsi="Times New Roman" w:cs="Times New Roman"/>
          <w:sz w:val="28"/>
          <w:szCs w:val="28"/>
        </w:rPr>
        <w:t>финансового управления администрации муниципального образования</w:t>
      </w:r>
      <w:r w:rsidRPr="008C793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C7933">
        <w:rPr>
          <w:rFonts w:ascii="Times New Roman" w:hAnsi="Times New Roman" w:cs="Times New Roman"/>
          <w:sz w:val="28"/>
          <w:szCs w:val="28"/>
        </w:rPr>
        <w:t>Староминский</w:t>
      </w:r>
      <w:proofErr w:type="spellEnd"/>
      <w:r w:rsidRPr="008C7933">
        <w:rPr>
          <w:rFonts w:ascii="Times New Roman" w:hAnsi="Times New Roman" w:cs="Times New Roman"/>
          <w:sz w:val="28"/>
          <w:szCs w:val="28"/>
        </w:rPr>
        <w:t xml:space="preserve"> район от 07 декабря 2023 года № 121 «Об утверждении плана проведения</w:t>
      </w:r>
      <w:proofErr w:type="gramEnd"/>
      <w:r w:rsidRPr="008C7933">
        <w:rPr>
          <w:rFonts w:ascii="Times New Roman" w:hAnsi="Times New Roman" w:cs="Times New Roman"/>
          <w:sz w:val="28"/>
          <w:szCs w:val="28"/>
        </w:rPr>
        <w:t xml:space="preserve"> контрольных мероприятий по внутреннему муниципальному финансовому контролю на 2024 год» </w:t>
      </w:r>
      <w:r w:rsidRPr="008C7933">
        <w:rPr>
          <w:rFonts w:ascii="Times New Roman" w:hAnsi="Times New Roman"/>
          <w:sz w:val="28"/>
          <w:szCs w:val="28"/>
        </w:rPr>
        <w:t xml:space="preserve">финансовым управлением администрации муниципального образования </w:t>
      </w:r>
      <w:proofErr w:type="spellStart"/>
      <w:r w:rsidRPr="008C7933">
        <w:rPr>
          <w:rFonts w:ascii="Times New Roman" w:hAnsi="Times New Roman"/>
          <w:sz w:val="28"/>
          <w:szCs w:val="28"/>
        </w:rPr>
        <w:t>Староминский</w:t>
      </w:r>
      <w:proofErr w:type="spellEnd"/>
      <w:r w:rsidRPr="008C7933">
        <w:rPr>
          <w:rFonts w:ascii="Times New Roman" w:hAnsi="Times New Roman"/>
          <w:sz w:val="28"/>
          <w:szCs w:val="28"/>
        </w:rPr>
        <w:t xml:space="preserve"> район проведено контрольное мероприятие по внутреннему муниципальному финансовому контролю в отношении</w:t>
      </w:r>
      <w:r w:rsidRPr="008C7933">
        <w:rPr>
          <w:rFonts w:ascii="Times New Roman" w:hAnsi="Times New Roman" w:cs="Times New Roman"/>
          <w:sz w:val="28"/>
          <w:szCs w:val="28"/>
        </w:rPr>
        <w:t xml:space="preserve"> </w:t>
      </w:r>
      <w:r w:rsidRPr="008C7933">
        <w:rPr>
          <w:rFonts w:ascii="Times New Roman" w:hAnsi="Times New Roman"/>
          <w:sz w:val="28"/>
          <w:szCs w:val="28"/>
        </w:rPr>
        <w:t>Учреждения за период 01.0</w:t>
      </w:r>
      <w:r>
        <w:rPr>
          <w:rFonts w:ascii="Times New Roman" w:hAnsi="Times New Roman"/>
          <w:sz w:val="28"/>
          <w:szCs w:val="28"/>
        </w:rPr>
        <w:t>7</w:t>
      </w:r>
      <w:r w:rsidRPr="008C7933">
        <w:rPr>
          <w:rFonts w:ascii="Times New Roman" w:hAnsi="Times New Roman"/>
          <w:sz w:val="28"/>
          <w:szCs w:val="28"/>
        </w:rPr>
        <w:t>.2022 года по 3</w:t>
      </w:r>
      <w:r>
        <w:rPr>
          <w:rFonts w:ascii="Times New Roman" w:hAnsi="Times New Roman"/>
          <w:sz w:val="28"/>
          <w:szCs w:val="28"/>
        </w:rPr>
        <w:t>0</w:t>
      </w:r>
      <w:r w:rsidRPr="008C7933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06</w:t>
      </w:r>
      <w:r w:rsidRPr="008C7933">
        <w:rPr>
          <w:rFonts w:ascii="Times New Roman" w:hAnsi="Times New Roman"/>
          <w:sz w:val="28"/>
          <w:szCs w:val="28"/>
        </w:rPr>
        <w:t>.202</w:t>
      </w:r>
      <w:r>
        <w:rPr>
          <w:rFonts w:ascii="Times New Roman" w:hAnsi="Times New Roman"/>
          <w:sz w:val="28"/>
          <w:szCs w:val="28"/>
        </w:rPr>
        <w:t>4</w:t>
      </w:r>
      <w:r w:rsidRPr="008C7933">
        <w:rPr>
          <w:rFonts w:ascii="Times New Roman" w:hAnsi="Times New Roman"/>
          <w:sz w:val="28"/>
          <w:szCs w:val="28"/>
        </w:rPr>
        <w:t xml:space="preserve"> года, на тему: «Проверка (ревизия) финансово-хозяйственной деятельности объекта контроля. Проверка достоверности отчета о реализации государственной (муниципальной) программы, отчета об исполнении государственного (муниципального) задания или отчета о достижении показателей результативности».</w:t>
      </w:r>
    </w:p>
    <w:p w:rsidR="00E8565C" w:rsidRDefault="00E8565C" w:rsidP="00E8565C">
      <w:pPr>
        <w:pStyle w:val="a4"/>
        <w:ind w:firstLine="708"/>
        <w:jc w:val="both"/>
        <w:rPr>
          <w:spacing w:val="-1"/>
          <w:szCs w:val="28"/>
        </w:rPr>
      </w:pPr>
      <w:r>
        <w:rPr>
          <w:sz w:val="27"/>
          <w:szCs w:val="27"/>
        </w:rPr>
        <w:t xml:space="preserve">В ходе проведения проверки </w:t>
      </w:r>
      <w:r w:rsidRPr="00FB7634">
        <w:rPr>
          <w:spacing w:val="4"/>
          <w:szCs w:val="28"/>
        </w:rPr>
        <w:t xml:space="preserve">в </w:t>
      </w:r>
      <w:r w:rsidRPr="00FB7634">
        <w:rPr>
          <w:szCs w:val="28"/>
        </w:rPr>
        <w:t xml:space="preserve">отношении объекта контроля </w:t>
      </w:r>
      <w:r>
        <w:rPr>
          <w:sz w:val="27"/>
          <w:szCs w:val="27"/>
        </w:rPr>
        <w:t xml:space="preserve">выявлены следующие </w:t>
      </w:r>
      <w:r w:rsidRPr="00FB7634">
        <w:rPr>
          <w:spacing w:val="-1"/>
          <w:szCs w:val="28"/>
        </w:rPr>
        <w:t>нарушения</w:t>
      </w:r>
      <w:r>
        <w:rPr>
          <w:spacing w:val="-1"/>
          <w:szCs w:val="28"/>
        </w:rPr>
        <w:t>:</w:t>
      </w:r>
      <w:r w:rsidRPr="00FB7634">
        <w:rPr>
          <w:spacing w:val="-1"/>
          <w:szCs w:val="28"/>
        </w:rPr>
        <w:t xml:space="preserve"> </w:t>
      </w:r>
    </w:p>
    <w:p w:rsidR="00E8565C" w:rsidRPr="00984203" w:rsidRDefault="00E8565C" w:rsidP="00E8565C">
      <w:pPr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Style w:val="FontStyle11"/>
        </w:rPr>
      </w:pPr>
      <w:r w:rsidRPr="00984203">
        <w:rPr>
          <w:rStyle w:val="FontStyle11"/>
        </w:rPr>
        <w:t xml:space="preserve">- В нарушение ст. 67 ТК РФ в дополнительных </w:t>
      </w:r>
      <w:proofErr w:type="gramStart"/>
      <w:r w:rsidRPr="00984203">
        <w:rPr>
          <w:rStyle w:val="FontStyle11"/>
        </w:rPr>
        <w:t>соглашениях</w:t>
      </w:r>
      <w:proofErr w:type="gramEnd"/>
      <w:r w:rsidRPr="00984203">
        <w:rPr>
          <w:rStyle w:val="FontStyle11"/>
        </w:rPr>
        <w:t xml:space="preserve"> к трудовым договорам  хранящи</w:t>
      </w:r>
      <w:r w:rsidR="00E4209F">
        <w:rPr>
          <w:rStyle w:val="FontStyle11"/>
        </w:rPr>
        <w:t>х</w:t>
      </w:r>
      <w:r w:rsidRPr="00984203">
        <w:rPr>
          <w:rStyle w:val="FontStyle11"/>
        </w:rPr>
        <w:t>ся у работодателя, отсутствуют подписи работников.</w:t>
      </w:r>
    </w:p>
    <w:p w:rsidR="00E8565C" w:rsidRPr="00984203" w:rsidRDefault="00E8565C" w:rsidP="00E8565C">
      <w:pPr>
        <w:pStyle w:val="11"/>
        <w:ind w:firstLine="709"/>
        <w:jc w:val="both"/>
        <w:rPr>
          <w:rStyle w:val="FontStyle11"/>
        </w:rPr>
      </w:pPr>
      <w:r w:rsidRPr="00984203">
        <w:rPr>
          <w:rFonts w:ascii="Times New Roman" w:hAnsi="Times New Roman"/>
          <w:sz w:val="26"/>
          <w:szCs w:val="26"/>
        </w:rPr>
        <w:t xml:space="preserve">- При проверке </w:t>
      </w:r>
      <w:r w:rsidRPr="00984203">
        <w:rPr>
          <w:rStyle w:val="FontStyle11"/>
        </w:rPr>
        <w:t xml:space="preserve">правильности и обоснованности начисления оплаты труда работникам Учреждения были выявлены расхождения показателей между Табелями и карточками-справками работников Учреждения. </w:t>
      </w:r>
    </w:p>
    <w:p w:rsidR="00E8565C" w:rsidRPr="00984203" w:rsidRDefault="00E8565C" w:rsidP="00E8565C">
      <w:pPr>
        <w:widowControl w:val="0"/>
        <w:suppressAutoHyphens/>
        <w:autoSpaceDE w:val="0"/>
        <w:autoSpaceDN w:val="0"/>
        <w:adjustRightInd w:val="0"/>
        <w:spacing w:line="240" w:lineRule="auto"/>
        <w:ind w:firstLine="709"/>
        <w:contextualSpacing/>
        <w:jc w:val="both"/>
        <w:rPr>
          <w:rStyle w:val="FontStyle11"/>
        </w:rPr>
      </w:pPr>
      <w:r w:rsidRPr="00984203">
        <w:rPr>
          <w:rFonts w:ascii="Times New Roman" w:hAnsi="Times New Roman"/>
          <w:sz w:val="26"/>
          <w:szCs w:val="26"/>
        </w:rPr>
        <w:t>- При проведении контрольного мероприятия, в нарушение пунктов 2.3, 2.5 раздела 2 Положения о стимулирующих выплатах выявлено разночтение при определении стимулирующей выплаты между протоколами заседания комиссии и приказами об установлении выплат стимулирующего характера.</w:t>
      </w:r>
    </w:p>
    <w:p w:rsidR="00E8565C" w:rsidRPr="00984203" w:rsidRDefault="00E8565C" w:rsidP="00E8565C">
      <w:pPr>
        <w:widowControl w:val="0"/>
        <w:suppressAutoHyphens/>
        <w:autoSpaceDE w:val="0"/>
        <w:autoSpaceDN w:val="0"/>
        <w:adjustRightInd w:val="0"/>
        <w:spacing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984203">
        <w:rPr>
          <w:rFonts w:ascii="Times New Roman" w:hAnsi="Times New Roman"/>
          <w:sz w:val="26"/>
          <w:szCs w:val="26"/>
        </w:rPr>
        <w:t xml:space="preserve">- В нарушении пункта 2.6 Положения о стимулирующих выплатах </w:t>
      </w:r>
      <w:proofErr w:type="gramStart"/>
      <w:r>
        <w:rPr>
          <w:rFonts w:ascii="Times New Roman" w:hAnsi="Times New Roman"/>
          <w:sz w:val="26"/>
          <w:szCs w:val="26"/>
        </w:rPr>
        <w:t>в</w:t>
      </w:r>
      <w:proofErr w:type="gramEnd"/>
      <w:r>
        <w:rPr>
          <w:rFonts w:ascii="Times New Roman" w:hAnsi="Times New Roman"/>
          <w:sz w:val="26"/>
          <w:szCs w:val="26"/>
        </w:rPr>
        <w:t xml:space="preserve"> </w:t>
      </w:r>
      <w:proofErr w:type="gramStart"/>
      <w:r>
        <w:rPr>
          <w:rFonts w:ascii="Times New Roman" w:hAnsi="Times New Roman"/>
          <w:sz w:val="26"/>
          <w:szCs w:val="26"/>
        </w:rPr>
        <w:t>за</w:t>
      </w:r>
      <w:proofErr w:type="gramEnd"/>
      <w:r>
        <w:rPr>
          <w:rFonts w:ascii="Times New Roman" w:hAnsi="Times New Roman"/>
          <w:sz w:val="26"/>
          <w:szCs w:val="26"/>
        </w:rPr>
        <w:t xml:space="preserve"> октябрь 2023 года </w:t>
      </w:r>
      <w:r w:rsidRPr="00984203">
        <w:rPr>
          <w:rFonts w:ascii="Times New Roman" w:hAnsi="Times New Roman"/>
          <w:sz w:val="26"/>
          <w:szCs w:val="26"/>
        </w:rPr>
        <w:t>работникам Учреждения назначенная премия к профессиональному празднику «День воспитателя и дошк</w:t>
      </w:r>
      <w:r w:rsidR="001B5583">
        <w:rPr>
          <w:rFonts w:ascii="Times New Roman" w:hAnsi="Times New Roman"/>
          <w:sz w:val="26"/>
          <w:szCs w:val="26"/>
        </w:rPr>
        <w:t>ольного работника» не выплачена.</w:t>
      </w:r>
    </w:p>
    <w:p w:rsidR="00E8565C" w:rsidRDefault="00E8565C" w:rsidP="00E8565C">
      <w:pPr>
        <w:widowControl w:val="0"/>
        <w:suppressAutoHyphens/>
        <w:autoSpaceDE w:val="0"/>
        <w:autoSpaceDN w:val="0"/>
        <w:adjustRightInd w:val="0"/>
        <w:spacing w:line="240" w:lineRule="auto"/>
        <w:ind w:firstLine="709"/>
        <w:contextualSpacing/>
        <w:jc w:val="both"/>
        <w:rPr>
          <w:rFonts w:ascii="Times New Roman" w:hAnsi="Times New Roman"/>
          <w:color w:val="000000"/>
          <w:sz w:val="26"/>
          <w:szCs w:val="26"/>
        </w:rPr>
      </w:pPr>
      <w:proofErr w:type="gramStart"/>
      <w:r w:rsidRPr="00984203">
        <w:rPr>
          <w:rFonts w:ascii="Times New Roman" w:hAnsi="Times New Roman"/>
          <w:sz w:val="26"/>
          <w:szCs w:val="26"/>
        </w:rPr>
        <w:t>- В нарушении пункта 2.7 Положения о стимулирующих выплатах проверяющим выявлены факты переплаты материальной помощи к юбилейным датам</w:t>
      </w:r>
      <w:r w:rsidRPr="00984203">
        <w:rPr>
          <w:rFonts w:ascii="Times New Roman" w:hAnsi="Times New Roman"/>
          <w:color w:val="000000"/>
          <w:sz w:val="26"/>
          <w:szCs w:val="26"/>
        </w:rPr>
        <w:t>.</w:t>
      </w:r>
      <w:proofErr w:type="gramEnd"/>
    </w:p>
    <w:p w:rsidR="00E8565C" w:rsidRPr="00984203" w:rsidRDefault="00E8565C" w:rsidP="001B5583">
      <w:pPr>
        <w:widowControl w:val="0"/>
        <w:suppressAutoHyphens/>
        <w:autoSpaceDE w:val="0"/>
        <w:autoSpaceDN w:val="0"/>
        <w:adjustRightInd w:val="0"/>
        <w:spacing w:line="240" w:lineRule="auto"/>
        <w:ind w:firstLine="709"/>
        <w:contextualSpacing/>
        <w:jc w:val="both"/>
        <w:rPr>
          <w:rFonts w:ascii="Times New Roman" w:hAnsi="Times New Roman"/>
          <w:i/>
          <w:sz w:val="26"/>
          <w:szCs w:val="26"/>
        </w:rPr>
      </w:pPr>
      <w:r w:rsidRPr="00984203">
        <w:rPr>
          <w:rFonts w:ascii="Times New Roman" w:hAnsi="Times New Roman" w:cs="Times New Roman"/>
          <w:sz w:val="26"/>
          <w:szCs w:val="26"/>
        </w:rPr>
        <w:t xml:space="preserve">Проверяющим установлено, что в нарушение статьи 32 закона № 7-ФЗ, </w:t>
      </w:r>
      <w:r w:rsidRPr="00984203">
        <w:rPr>
          <w:rFonts w:ascii="Times New Roman" w:hAnsi="Times New Roman"/>
          <w:sz w:val="26"/>
          <w:szCs w:val="26"/>
        </w:rPr>
        <w:t xml:space="preserve">Приказа № 86н </w:t>
      </w:r>
      <w:r w:rsidRPr="00984203">
        <w:rPr>
          <w:rFonts w:ascii="Times New Roman" w:hAnsi="Times New Roman" w:cs="Times New Roman"/>
          <w:sz w:val="26"/>
          <w:szCs w:val="26"/>
        </w:rPr>
        <w:t xml:space="preserve">на Официальном сайте </w:t>
      </w:r>
      <w:hyperlink r:id="rId4" w:history="1">
        <w:r w:rsidRPr="00984203">
          <w:rPr>
            <w:rStyle w:val="a6"/>
            <w:rFonts w:ascii="Times New Roman" w:hAnsi="Times New Roman" w:cs="Times New Roman"/>
            <w:sz w:val="26"/>
            <w:szCs w:val="26"/>
          </w:rPr>
          <w:t>www.bus.gov.ru</w:t>
        </w:r>
      </w:hyperlink>
      <w:r w:rsidRPr="00984203">
        <w:rPr>
          <w:rFonts w:ascii="Times New Roman" w:hAnsi="Times New Roman" w:cs="Times New Roman"/>
          <w:sz w:val="26"/>
          <w:szCs w:val="26"/>
        </w:rPr>
        <w:t xml:space="preserve"> Учреждением не размещены </w:t>
      </w:r>
      <w:r w:rsidR="001B5583">
        <w:rPr>
          <w:rFonts w:ascii="Times New Roman" w:hAnsi="Times New Roman" w:cs="Times New Roman"/>
          <w:sz w:val="26"/>
          <w:szCs w:val="26"/>
        </w:rPr>
        <w:t>и</w:t>
      </w:r>
      <w:r w:rsidRPr="00984203">
        <w:rPr>
          <w:rFonts w:ascii="Times New Roman" w:hAnsi="Times New Roman"/>
          <w:sz w:val="26"/>
          <w:szCs w:val="26"/>
        </w:rPr>
        <w:t xml:space="preserve">зменения в Устав </w:t>
      </w:r>
      <w:r w:rsidR="001B5583">
        <w:rPr>
          <w:rFonts w:ascii="Times New Roman" w:hAnsi="Times New Roman"/>
          <w:sz w:val="26"/>
          <w:szCs w:val="26"/>
        </w:rPr>
        <w:t xml:space="preserve">Учреждения, </w:t>
      </w:r>
      <w:r w:rsidRPr="00984203">
        <w:rPr>
          <w:rFonts w:ascii="Times New Roman" w:hAnsi="Times New Roman" w:cs="Times New Roman"/>
          <w:sz w:val="26"/>
          <w:szCs w:val="26"/>
        </w:rPr>
        <w:t xml:space="preserve">ПФХД </w:t>
      </w:r>
      <w:r w:rsidR="001B5583">
        <w:rPr>
          <w:rFonts w:ascii="Times New Roman" w:hAnsi="Times New Roman" w:cs="Times New Roman"/>
          <w:sz w:val="26"/>
          <w:szCs w:val="26"/>
        </w:rPr>
        <w:t xml:space="preserve">в проверяемом периоде </w:t>
      </w:r>
    </w:p>
    <w:p w:rsidR="00E8565C" w:rsidRPr="00FB7634" w:rsidRDefault="00E8565C" w:rsidP="00E8565C">
      <w:pPr>
        <w:pStyle w:val="a4"/>
        <w:ind w:firstLine="708"/>
        <w:jc w:val="both"/>
        <w:rPr>
          <w:szCs w:val="28"/>
        </w:rPr>
      </w:pPr>
      <w:r>
        <w:rPr>
          <w:spacing w:val="-1"/>
          <w:szCs w:val="28"/>
        </w:rPr>
        <w:lastRenderedPageBreak/>
        <w:t xml:space="preserve">По результатам </w:t>
      </w:r>
      <w:r w:rsidRPr="00FB7634">
        <w:rPr>
          <w:spacing w:val="4"/>
          <w:szCs w:val="28"/>
        </w:rPr>
        <w:t>плановой камеральной проверки</w:t>
      </w:r>
      <w:r>
        <w:rPr>
          <w:spacing w:val="4"/>
          <w:szCs w:val="28"/>
        </w:rPr>
        <w:t xml:space="preserve"> составлен акт №1</w:t>
      </w:r>
      <w:r w:rsidR="001B5583">
        <w:rPr>
          <w:spacing w:val="4"/>
          <w:szCs w:val="28"/>
        </w:rPr>
        <w:t>8</w:t>
      </w:r>
      <w:r>
        <w:rPr>
          <w:spacing w:val="4"/>
          <w:szCs w:val="28"/>
        </w:rPr>
        <w:t xml:space="preserve"> от 1</w:t>
      </w:r>
      <w:r w:rsidR="001B5583">
        <w:rPr>
          <w:spacing w:val="4"/>
          <w:szCs w:val="28"/>
        </w:rPr>
        <w:t>0</w:t>
      </w:r>
      <w:r>
        <w:rPr>
          <w:spacing w:val="4"/>
          <w:szCs w:val="28"/>
        </w:rPr>
        <w:t>.1</w:t>
      </w:r>
      <w:r w:rsidR="001B5583">
        <w:rPr>
          <w:spacing w:val="4"/>
          <w:szCs w:val="28"/>
        </w:rPr>
        <w:t>2</w:t>
      </w:r>
      <w:r>
        <w:rPr>
          <w:spacing w:val="4"/>
          <w:szCs w:val="28"/>
        </w:rPr>
        <w:t>.2024 года.</w:t>
      </w:r>
    </w:p>
    <w:p w:rsidR="00E8565C" w:rsidRPr="00FB7634" w:rsidRDefault="00E8565C" w:rsidP="00E8565C">
      <w:pPr>
        <w:widowControl w:val="0"/>
        <w:suppressAutoHyphens/>
        <w:autoSpaceDE w:val="0"/>
        <w:autoSpaceDN w:val="0"/>
        <w:adjustRightInd w:val="0"/>
        <w:spacing w:line="240" w:lineRule="auto"/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FB7634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Руководствуясь ст. 270.2 БК РФ, федеральными стандартами внутреннего государственного (муниципального) финансового контроля, утвержденными постановлением Правительства Российской Федерации от 23.07.2020 года № 1095 «Об утверждении федерального стандарта внутреннего государственного (муниципального) финансового контроля «Реализация результатов проверок, ревизий и обследований»», </w:t>
      </w:r>
      <w:r w:rsidRPr="00FB7634">
        <w:rPr>
          <w:rFonts w:ascii="Times New Roman" w:hAnsi="Times New Roman" w:cs="Times New Roman"/>
          <w:sz w:val="28"/>
          <w:szCs w:val="28"/>
        </w:rPr>
        <w:t xml:space="preserve">приказом финансового управления администрации муниципального образования </w:t>
      </w:r>
      <w:proofErr w:type="spellStart"/>
      <w:r w:rsidRPr="00FB7634">
        <w:rPr>
          <w:rFonts w:ascii="Times New Roman" w:hAnsi="Times New Roman" w:cs="Times New Roman"/>
          <w:sz w:val="28"/>
          <w:szCs w:val="28"/>
        </w:rPr>
        <w:t>Староминский</w:t>
      </w:r>
      <w:proofErr w:type="spellEnd"/>
      <w:r w:rsidRPr="00FB7634">
        <w:rPr>
          <w:rFonts w:ascii="Times New Roman" w:hAnsi="Times New Roman" w:cs="Times New Roman"/>
          <w:sz w:val="28"/>
          <w:szCs w:val="28"/>
        </w:rPr>
        <w:t xml:space="preserve"> </w:t>
      </w:r>
      <w:r w:rsidRPr="004D5DAA">
        <w:rPr>
          <w:rFonts w:ascii="Times New Roman" w:hAnsi="Times New Roman" w:cs="Times New Roman"/>
          <w:sz w:val="28"/>
          <w:szCs w:val="28"/>
        </w:rPr>
        <w:t xml:space="preserve">район от </w:t>
      </w:r>
      <w:r w:rsidR="001B5583">
        <w:rPr>
          <w:rFonts w:ascii="Times New Roman" w:hAnsi="Times New Roman" w:cs="Times New Roman"/>
          <w:sz w:val="28"/>
          <w:szCs w:val="28"/>
        </w:rPr>
        <w:t>13 января 2025</w:t>
      </w:r>
      <w:r w:rsidRPr="004D5DAA">
        <w:rPr>
          <w:rFonts w:ascii="Times New Roman" w:hAnsi="Times New Roman" w:cs="Times New Roman"/>
          <w:sz w:val="28"/>
          <w:szCs w:val="28"/>
        </w:rPr>
        <w:t xml:space="preserve"> года №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4D5DAA">
        <w:rPr>
          <w:rFonts w:ascii="Times New Roman" w:hAnsi="Times New Roman" w:cs="Times New Roman"/>
          <w:sz w:val="28"/>
          <w:szCs w:val="28"/>
        </w:rPr>
        <w:t xml:space="preserve"> «О наличии</w:t>
      </w:r>
      <w:r w:rsidRPr="00FB7634">
        <w:rPr>
          <w:rFonts w:ascii="Times New Roman" w:hAnsi="Times New Roman" w:cs="Times New Roman"/>
          <w:sz w:val="28"/>
          <w:szCs w:val="28"/>
        </w:rPr>
        <w:t xml:space="preserve"> оснований для направления представления», Учреждению</w:t>
      </w:r>
      <w:r w:rsidRPr="00FB7634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 w:rsidRPr="00FB7634">
        <w:rPr>
          <w:rFonts w:ascii="Times New Roman" w:hAnsi="Times New Roman" w:cs="Times New Roman"/>
          <w:color w:val="000000"/>
          <w:sz w:val="28"/>
          <w:szCs w:val="28"/>
        </w:rPr>
        <w:t>направлено представление для</w:t>
      </w:r>
      <w:proofErr w:type="gramEnd"/>
      <w:r w:rsidRPr="00FB7634">
        <w:rPr>
          <w:rFonts w:ascii="Times New Roman" w:hAnsi="Times New Roman" w:cs="Times New Roman"/>
          <w:color w:val="000000"/>
          <w:sz w:val="28"/>
          <w:szCs w:val="28"/>
        </w:rPr>
        <w:t xml:space="preserve"> устранения вышеуказанных нарушений и р</w:t>
      </w:r>
      <w:r w:rsidRPr="00FB7634">
        <w:rPr>
          <w:rFonts w:ascii="Times New Roman" w:hAnsi="Times New Roman" w:cs="Times New Roman"/>
          <w:iCs/>
          <w:color w:val="000000"/>
          <w:sz w:val="28"/>
          <w:szCs w:val="28"/>
        </w:rPr>
        <w:t>ассмотрения вопроса о привлечении к дисциплинарной ответственности должностных лиц, виновных в допущенных нарушениях.</w:t>
      </w:r>
    </w:p>
    <w:p w:rsidR="00E8565C" w:rsidRPr="00FB7634" w:rsidRDefault="00E8565C" w:rsidP="00E8565C">
      <w:pPr>
        <w:pStyle w:val="ConsPlusNormal"/>
        <w:suppressAutoHyphens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962B51" w:rsidRDefault="00962B51" w:rsidP="00E7469C">
      <w:pPr>
        <w:pStyle w:val="ConsPlusNormal"/>
        <w:suppressAutoHyphens/>
        <w:ind w:firstLine="709"/>
        <w:contextualSpacing/>
        <w:jc w:val="both"/>
        <w:rPr>
          <w:rFonts w:ascii="Times New Roman" w:hAnsi="Times New Roman" w:cs="Times New Roman"/>
          <w:spacing w:val="-1"/>
          <w:sz w:val="28"/>
          <w:szCs w:val="28"/>
        </w:rPr>
      </w:pPr>
    </w:p>
    <w:p w:rsidR="00962B51" w:rsidRDefault="00962B51" w:rsidP="00E7469C">
      <w:pPr>
        <w:pStyle w:val="ConsPlusNormal"/>
        <w:suppressAutoHyphens/>
        <w:ind w:firstLine="709"/>
        <w:contextualSpacing/>
        <w:jc w:val="both"/>
        <w:rPr>
          <w:rFonts w:ascii="Times New Roman" w:hAnsi="Times New Roman" w:cs="Times New Roman"/>
          <w:spacing w:val="-1"/>
          <w:sz w:val="28"/>
          <w:szCs w:val="28"/>
        </w:rPr>
      </w:pPr>
    </w:p>
    <w:p w:rsidR="00962B51" w:rsidRDefault="00962B51" w:rsidP="00E7469C">
      <w:pPr>
        <w:pStyle w:val="ConsPlusNormal"/>
        <w:suppressAutoHyphens/>
        <w:ind w:firstLine="709"/>
        <w:contextualSpacing/>
        <w:jc w:val="both"/>
        <w:rPr>
          <w:rFonts w:ascii="Times New Roman" w:hAnsi="Times New Roman" w:cs="Times New Roman"/>
          <w:spacing w:val="-1"/>
          <w:sz w:val="28"/>
          <w:szCs w:val="28"/>
        </w:rPr>
      </w:pPr>
    </w:p>
    <w:p w:rsidR="00962B51" w:rsidRPr="00962B51" w:rsidRDefault="00962B51" w:rsidP="00E7469C">
      <w:pPr>
        <w:pStyle w:val="ConsPlusNormal"/>
        <w:suppressAutoHyphens/>
        <w:ind w:firstLine="709"/>
        <w:contextualSpacing/>
        <w:jc w:val="both"/>
        <w:rPr>
          <w:rFonts w:ascii="Times New Roman" w:hAnsi="Times New Roman" w:cs="Times New Roman"/>
          <w:spacing w:val="-1"/>
          <w:sz w:val="28"/>
          <w:szCs w:val="28"/>
        </w:rPr>
      </w:pPr>
    </w:p>
    <w:sectPr w:rsidR="00962B51" w:rsidRPr="00962B51" w:rsidSect="002301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characterSpacingControl w:val="doNotCompress"/>
  <w:compat>
    <w:useFELayout/>
  </w:compat>
  <w:rsids>
    <w:rsidRoot w:val="00F23A00"/>
    <w:rsid w:val="000748A2"/>
    <w:rsid w:val="001936E1"/>
    <w:rsid w:val="001B5583"/>
    <w:rsid w:val="001E7BE6"/>
    <w:rsid w:val="0023012E"/>
    <w:rsid w:val="002928A5"/>
    <w:rsid w:val="002C24E4"/>
    <w:rsid w:val="003608E8"/>
    <w:rsid w:val="004553BF"/>
    <w:rsid w:val="00514223"/>
    <w:rsid w:val="0055757A"/>
    <w:rsid w:val="00586676"/>
    <w:rsid w:val="005926BC"/>
    <w:rsid w:val="006269E2"/>
    <w:rsid w:val="00673576"/>
    <w:rsid w:val="00776379"/>
    <w:rsid w:val="007F47E5"/>
    <w:rsid w:val="0087444F"/>
    <w:rsid w:val="00962B51"/>
    <w:rsid w:val="00995B57"/>
    <w:rsid w:val="00AC0B13"/>
    <w:rsid w:val="00AD50CA"/>
    <w:rsid w:val="00B354CD"/>
    <w:rsid w:val="00D537E9"/>
    <w:rsid w:val="00E06424"/>
    <w:rsid w:val="00E25F3D"/>
    <w:rsid w:val="00E4209F"/>
    <w:rsid w:val="00E62E9D"/>
    <w:rsid w:val="00E7469C"/>
    <w:rsid w:val="00E8565C"/>
    <w:rsid w:val="00EF2186"/>
    <w:rsid w:val="00F2256C"/>
    <w:rsid w:val="00F23A00"/>
    <w:rsid w:val="00F32753"/>
    <w:rsid w:val="00F64170"/>
    <w:rsid w:val="00FA79BC"/>
    <w:rsid w:val="00FD052D"/>
    <w:rsid w:val="00FF3D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012E"/>
  </w:style>
  <w:style w:type="paragraph" w:styleId="1">
    <w:name w:val="heading 1"/>
    <w:basedOn w:val="a"/>
    <w:next w:val="a"/>
    <w:link w:val="10"/>
    <w:uiPriority w:val="99"/>
    <w:qFormat/>
    <w:rsid w:val="002928A5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00008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D05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link w:val="ConsPlusNormal0"/>
    <w:rsid w:val="0077637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customStyle="1" w:styleId="ConsPlusNormal0">
    <w:name w:val="ConsPlusNormal Знак"/>
    <w:link w:val="ConsPlusNormal"/>
    <w:locked/>
    <w:rsid w:val="00776379"/>
    <w:rPr>
      <w:rFonts w:ascii="Arial" w:eastAsia="Times New Roman" w:hAnsi="Arial" w:cs="Arial"/>
      <w:sz w:val="20"/>
      <w:szCs w:val="20"/>
    </w:rPr>
  </w:style>
  <w:style w:type="character" w:customStyle="1" w:styleId="10">
    <w:name w:val="Заголовок 1 Знак"/>
    <w:basedOn w:val="a0"/>
    <w:link w:val="1"/>
    <w:uiPriority w:val="99"/>
    <w:rsid w:val="002928A5"/>
    <w:rPr>
      <w:rFonts w:ascii="Arial" w:eastAsia="Times New Roman" w:hAnsi="Arial" w:cs="Arial"/>
      <w:b/>
      <w:bCs/>
      <w:color w:val="000080"/>
      <w:sz w:val="24"/>
      <w:szCs w:val="24"/>
    </w:rPr>
  </w:style>
  <w:style w:type="character" w:customStyle="1" w:styleId="FontStyle11">
    <w:name w:val="Font Style11"/>
    <w:uiPriority w:val="99"/>
    <w:rsid w:val="00673576"/>
    <w:rPr>
      <w:rFonts w:ascii="Times New Roman" w:hAnsi="Times New Roman" w:cs="Times New Roman"/>
      <w:sz w:val="26"/>
      <w:szCs w:val="26"/>
    </w:rPr>
  </w:style>
  <w:style w:type="paragraph" w:styleId="a4">
    <w:name w:val="Body Text"/>
    <w:basedOn w:val="a"/>
    <w:link w:val="a5"/>
    <w:rsid w:val="00AC0B13"/>
    <w:pPr>
      <w:shd w:val="clear" w:color="auto" w:fill="FFFFFF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14"/>
    </w:rPr>
  </w:style>
  <w:style w:type="character" w:customStyle="1" w:styleId="a5">
    <w:name w:val="Основной текст Знак"/>
    <w:basedOn w:val="a0"/>
    <w:link w:val="a4"/>
    <w:rsid w:val="00AC0B13"/>
    <w:rPr>
      <w:rFonts w:ascii="Times New Roman" w:eastAsia="Times New Roman" w:hAnsi="Times New Roman" w:cs="Times New Roman"/>
      <w:color w:val="000000"/>
      <w:sz w:val="28"/>
      <w:szCs w:val="14"/>
      <w:shd w:val="clear" w:color="auto" w:fill="FFFFFF"/>
    </w:rPr>
  </w:style>
  <w:style w:type="character" w:styleId="a6">
    <w:name w:val="Hyperlink"/>
    <w:basedOn w:val="a0"/>
    <w:uiPriority w:val="99"/>
    <w:unhideWhenUsed/>
    <w:rsid w:val="00AC0B13"/>
    <w:rPr>
      <w:color w:val="0000FF"/>
      <w:u w:val="single"/>
    </w:rPr>
  </w:style>
  <w:style w:type="paragraph" w:customStyle="1" w:styleId="a7">
    <w:name w:val="Прижатый влево"/>
    <w:basedOn w:val="a"/>
    <w:next w:val="a"/>
    <w:uiPriority w:val="99"/>
    <w:rsid w:val="00AC0B1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11">
    <w:name w:val="Без интервала1"/>
    <w:aliases w:val="для таблиц,Без интервала2,No Spacing"/>
    <w:link w:val="a8"/>
    <w:qFormat/>
    <w:rsid w:val="00E8565C"/>
    <w:pPr>
      <w:suppressAutoHyphens/>
      <w:spacing w:after="0" w:line="240" w:lineRule="auto"/>
    </w:pPr>
    <w:rPr>
      <w:rFonts w:ascii="Calibri" w:eastAsia="Calibri" w:hAnsi="Calibri" w:cs="Times New Roman"/>
      <w:lang w:eastAsia="ar-SA"/>
    </w:rPr>
  </w:style>
  <w:style w:type="character" w:customStyle="1" w:styleId="a8">
    <w:name w:val="Без интервала Знак"/>
    <w:aliases w:val="для таблиц Знак,Без интервала2 Знак,No Spacing Знак,Без интервала1 Знак"/>
    <w:link w:val="11"/>
    <w:locked/>
    <w:rsid w:val="00E8565C"/>
    <w:rPr>
      <w:rFonts w:ascii="Calibri" w:eastAsia="Calibri" w:hAnsi="Calibri" w:cs="Times New Roman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638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2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bus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Pages>2</Pages>
  <Words>531</Words>
  <Characters>3027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Шимарова</dc:creator>
  <cp:keywords/>
  <dc:description/>
  <cp:lastModifiedBy>Шимарова</cp:lastModifiedBy>
  <cp:revision>21</cp:revision>
  <cp:lastPrinted>2024-09-03T06:15:00Z</cp:lastPrinted>
  <dcterms:created xsi:type="dcterms:W3CDTF">2024-09-02T11:24:00Z</dcterms:created>
  <dcterms:modified xsi:type="dcterms:W3CDTF">2025-01-14T08:54:00Z</dcterms:modified>
</cp:coreProperties>
</file>